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7054"/>
        <w:gridCol w:w="2161"/>
        <w:gridCol w:w="922"/>
      </w:tblGrid>
      <w:tr w:rsidR="00463418" w:rsidRPr="009F2B1E" w:rsidTr="00C97CEE">
        <w:trPr>
          <w:cantSplit/>
          <w:jc w:val="center"/>
        </w:trPr>
        <w:tc>
          <w:tcPr>
            <w:tcW w:w="7054" w:type="dxa"/>
          </w:tcPr>
          <w:p w:rsidR="00463418" w:rsidRPr="009F2B1E" w:rsidRDefault="00463418" w:rsidP="008048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463418" w:rsidRPr="009F2B1E" w:rsidRDefault="00463418" w:rsidP="008048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18" w:rsidRPr="009F2B1E" w:rsidRDefault="00463418" w:rsidP="0080484E">
            <w:pPr>
              <w:spacing w:after="0"/>
              <w:rPr>
                <w:rFonts w:ascii="Times New Roman" w:hAnsi="Times New Roman" w:cs="Times New Roman"/>
              </w:rPr>
            </w:pPr>
            <w:r w:rsidRPr="009F2B1E">
              <w:rPr>
                <w:rFonts w:ascii="Times New Roman" w:hAnsi="Times New Roman" w:cs="Times New Roman"/>
              </w:rPr>
              <w:t>Код</w:t>
            </w:r>
          </w:p>
        </w:tc>
      </w:tr>
      <w:tr w:rsidR="00463418" w:rsidRPr="009F2B1E" w:rsidTr="00C97CEE">
        <w:trPr>
          <w:cantSplit/>
          <w:jc w:val="center"/>
        </w:trPr>
        <w:tc>
          <w:tcPr>
            <w:tcW w:w="7054" w:type="dxa"/>
          </w:tcPr>
          <w:p w:rsidR="00463418" w:rsidRPr="009F2B1E" w:rsidRDefault="00463418" w:rsidP="008048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vAlign w:val="bottom"/>
            <w:hideMark/>
          </w:tcPr>
          <w:p w:rsidR="00463418" w:rsidRPr="009F2B1E" w:rsidRDefault="00463418" w:rsidP="0080484E">
            <w:pPr>
              <w:spacing w:after="0"/>
              <w:rPr>
                <w:rFonts w:ascii="Times New Roman" w:hAnsi="Times New Roman" w:cs="Times New Roman"/>
              </w:rPr>
            </w:pPr>
            <w:r w:rsidRPr="009F2B1E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418" w:rsidRPr="009F2B1E" w:rsidRDefault="00463418" w:rsidP="00804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3418" w:rsidRPr="009F2B1E" w:rsidTr="00C97CEE">
        <w:trPr>
          <w:cantSplit/>
          <w:jc w:val="center"/>
        </w:trPr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3418" w:rsidRPr="009F2B1E" w:rsidRDefault="00463418" w:rsidP="00804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2B1E">
              <w:rPr>
                <w:rFonts w:ascii="Times New Roman" w:hAnsi="Times New Roman" w:cs="Times New Roman"/>
              </w:rPr>
              <w:t>Муниципальное бюджетное общеобразовательное учреждение</w:t>
            </w:r>
          </w:p>
          <w:p w:rsidR="00463418" w:rsidRDefault="00463418" w:rsidP="00804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2B1E">
              <w:rPr>
                <w:rFonts w:ascii="Times New Roman" w:hAnsi="Times New Roman" w:cs="Times New Roman"/>
              </w:rPr>
              <w:t>«Гимназия № 1» города Курчатова Курской области</w:t>
            </w:r>
          </w:p>
          <w:p w:rsidR="00463418" w:rsidRPr="009F2B1E" w:rsidRDefault="00463418" w:rsidP="008048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(МБОУ «Гимназия №1»)</w:t>
            </w:r>
          </w:p>
        </w:tc>
        <w:tc>
          <w:tcPr>
            <w:tcW w:w="2161" w:type="dxa"/>
            <w:vAlign w:val="bottom"/>
            <w:hideMark/>
          </w:tcPr>
          <w:p w:rsidR="00463418" w:rsidRPr="009F2B1E" w:rsidRDefault="00463418" w:rsidP="0080484E">
            <w:pPr>
              <w:spacing w:after="0"/>
              <w:rPr>
                <w:rFonts w:ascii="Times New Roman" w:hAnsi="Times New Roman" w:cs="Times New Roman"/>
              </w:rPr>
            </w:pPr>
            <w:r w:rsidRPr="009F2B1E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418" w:rsidRPr="009F2B1E" w:rsidRDefault="00463418" w:rsidP="00804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63418" w:rsidRPr="009F2B1E" w:rsidRDefault="00463418" w:rsidP="004634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F2B1E">
        <w:rPr>
          <w:rFonts w:ascii="Times New Roman" w:hAnsi="Times New Roman" w:cs="Times New Roman"/>
          <w:sz w:val="16"/>
          <w:szCs w:val="16"/>
        </w:rPr>
        <w:t xml:space="preserve">      </w:t>
      </w:r>
      <w:r w:rsidR="00C97CEE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A7258E">
        <w:rPr>
          <w:rFonts w:ascii="Times New Roman" w:hAnsi="Times New Roman" w:cs="Times New Roman"/>
          <w:sz w:val="16"/>
          <w:szCs w:val="16"/>
        </w:rPr>
        <w:t xml:space="preserve">       </w:t>
      </w:r>
      <w:r w:rsidRPr="009F2B1E">
        <w:rPr>
          <w:rFonts w:ascii="Times New Roman" w:hAnsi="Times New Roman" w:cs="Times New Roman"/>
          <w:sz w:val="16"/>
          <w:szCs w:val="16"/>
        </w:rPr>
        <w:t xml:space="preserve">          (наименование организации)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948"/>
        <w:gridCol w:w="1701"/>
        <w:gridCol w:w="1488"/>
      </w:tblGrid>
      <w:tr w:rsidR="00463418" w:rsidRPr="009F2B1E" w:rsidTr="00463418">
        <w:trPr>
          <w:jc w:val="center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463418" w:rsidRPr="009F2B1E" w:rsidRDefault="00463418" w:rsidP="008048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18" w:rsidRPr="009F2B1E" w:rsidRDefault="00463418" w:rsidP="00804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2B1E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18" w:rsidRPr="009F2B1E" w:rsidRDefault="00463418" w:rsidP="00804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2B1E">
              <w:rPr>
                <w:rFonts w:ascii="Times New Roman" w:hAnsi="Times New Roman" w:cs="Times New Roman"/>
              </w:rPr>
              <w:t>Дата составления</w:t>
            </w:r>
          </w:p>
        </w:tc>
      </w:tr>
      <w:tr w:rsidR="00463418" w:rsidRPr="009F2B1E" w:rsidTr="00463418">
        <w:trPr>
          <w:jc w:val="center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63418" w:rsidRPr="009F2B1E" w:rsidRDefault="00463418" w:rsidP="008048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F2B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ПРИКАЗ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418" w:rsidRPr="00463418" w:rsidRDefault="00B90093" w:rsidP="00804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238/1-од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18" w:rsidRPr="00463418" w:rsidRDefault="00B90093" w:rsidP="00804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 22.05.2025</w:t>
            </w:r>
          </w:p>
        </w:tc>
      </w:tr>
    </w:tbl>
    <w:p w:rsidR="00463418" w:rsidRPr="009F2B1E" w:rsidRDefault="00463418" w:rsidP="004634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0440" w:rsidRDefault="00D70440" w:rsidP="00D70440">
      <w:pPr>
        <w:pStyle w:val="Heading1"/>
        <w:ind w:right="3776"/>
      </w:pPr>
      <w:r>
        <w:t xml:space="preserve">Об утверждении Программы воспитательной работы  </w:t>
      </w:r>
      <w:r w:rsidR="00767CE1">
        <w:t xml:space="preserve"> и </w:t>
      </w:r>
      <w:r>
        <w:t>детского оздоровительного лагеря  с дневным  пребыванием детей</w:t>
      </w:r>
    </w:p>
    <w:p w:rsidR="00D70440" w:rsidRDefault="00D70440" w:rsidP="00D70440">
      <w:pPr>
        <w:pStyle w:val="a6"/>
        <w:rPr>
          <w:b/>
        </w:rPr>
      </w:pPr>
    </w:p>
    <w:p w:rsidR="00D70440" w:rsidRPr="00B90093" w:rsidRDefault="00D70440" w:rsidP="00D70440">
      <w:pPr>
        <w:ind w:left="2" w:right="13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B90093">
        <w:rPr>
          <w:rFonts w:ascii="Times New Roman" w:hAnsi="Times New Roman" w:cs="Times New Roman"/>
          <w:sz w:val="24"/>
          <w:szCs w:val="24"/>
        </w:rPr>
        <w:t xml:space="preserve">С целью организации непрерывного воспитательного процесса, основанного на единстве и преемственности с общим и дополнительным образованием, создания условий для личностного развития, самоопределения и </w:t>
      </w:r>
      <w:proofErr w:type="gramStart"/>
      <w:r w:rsidRPr="00B90093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B90093">
        <w:rPr>
          <w:rFonts w:ascii="Times New Roman" w:hAnsi="Times New Roman" w:cs="Times New Roman"/>
          <w:sz w:val="24"/>
          <w:szCs w:val="24"/>
        </w:rPr>
        <w:t xml:space="preserve"> обучающихся на основе </w:t>
      </w:r>
      <w:proofErr w:type="spellStart"/>
      <w:r w:rsidRPr="00B90093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B90093">
        <w:rPr>
          <w:rFonts w:ascii="Times New Roman" w:hAnsi="Times New Roman" w:cs="Times New Roman"/>
          <w:sz w:val="24"/>
          <w:szCs w:val="24"/>
        </w:rPr>
        <w:t>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</w:t>
      </w:r>
    </w:p>
    <w:p w:rsidR="00D70440" w:rsidRDefault="00D70440" w:rsidP="00D70440">
      <w:pPr>
        <w:pStyle w:val="a6"/>
        <w:spacing w:before="27"/>
        <w:rPr>
          <w:sz w:val="22"/>
        </w:rPr>
      </w:pPr>
    </w:p>
    <w:p w:rsidR="00D70440" w:rsidRDefault="00D70440" w:rsidP="00D70440">
      <w:pPr>
        <w:pStyle w:val="Heading1"/>
      </w:pPr>
      <w:r>
        <w:rPr>
          <w:spacing w:val="-2"/>
        </w:rPr>
        <w:t>ПРИКАЗЫВАЮ:</w:t>
      </w:r>
    </w:p>
    <w:p w:rsidR="00D70440" w:rsidRPr="00D70440" w:rsidRDefault="00D70440" w:rsidP="00D704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0440">
        <w:rPr>
          <w:rFonts w:ascii="Times New Roman" w:hAnsi="Times New Roman" w:cs="Times New Roman"/>
          <w:sz w:val="24"/>
          <w:szCs w:val="24"/>
        </w:rPr>
        <w:t xml:space="preserve">Утвердить программу воспитательной работы «Мы </w:t>
      </w:r>
      <w:proofErr w:type="gramStart"/>
      <w:r w:rsidRPr="00D70440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D70440">
        <w:rPr>
          <w:rFonts w:ascii="Times New Roman" w:hAnsi="Times New Roman" w:cs="Times New Roman"/>
          <w:sz w:val="24"/>
          <w:szCs w:val="24"/>
        </w:rPr>
        <w:t>атриоты</w:t>
      </w:r>
      <w:r w:rsidR="00A02D01">
        <w:rPr>
          <w:rFonts w:ascii="Times New Roman" w:hAnsi="Times New Roman" w:cs="Times New Roman"/>
          <w:sz w:val="24"/>
          <w:szCs w:val="24"/>
        </w:rPr>
        <w:t xml:space="preserve"> Отечества</w:t>
      </w:r>
      <w:r w:rsidRPr="00D70440">
        <w:rPr>
          <w:rFonts w:ascii="Times New Roman" w:hAnsi="Times New Roman" w:cs="Times New Roman"/>
          <w:sz w:val="24"/>
          <w:szCs w:val="24"/>
        </w:rPr>
        <w:t>»  и календарный план  детского оздоровительного лагеря дневного пребывания  (приложение 1).</w:t>
      </w:r>
    </w:p>
    <w:p w:rsidR="00D70440" w:rsidRPr="00D70440" w:rsidRDefault="00D70440" w:rsidP="00D704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0440" w:rsidRPr="00D70440" w:rsidRDefault="00D70440" w:rsidP="00D704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70440">
        <w:rPr>
          <w:rFonts w:ascii="Times New Roman" w:hAnsi="Times New Roman" w:cs="Times New Roman"/>
          <w:sz w:val="24"/>
          <w:szCs w:val="24"/>
        </w:rPr>
        <w:t>Симковой</w:t>
      </w:r>
      <w:proofErr w:type="spellEnd"/>
      <w:r w:rsidRPr="00D70440">
        <w:rPr>
          <w:rFonts w:ascii="Times New Roman" w:hAnsi="Times New Roman" w:cs="Times New Roman"/>
          <w:sz w:val="24"/>
          <w:szCs w:val="24"/>
        </w:rPr>
        <w:t xml:space="preserve"> Елене Владимировне,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440">
        <w:rPr>
          <w:rFonts w:ascii="Times New Roman" w:hAnsi="Times New Roman" w:cs="Times New Roman"/>
          <w:sz w:val="24"/>
          <w:szCs w:val="24"/>
        </w:rPr>
        <w:t xml:space="preserve">начальнику оздоровительного лагеря дневного пребывания детей, обеспечить выполнение календарного плана воспитательной работы  МБОУ «Гимназия №1» </w:t>
      </w:r>
      <w:r>
        <w:rPr>
          <w:rFonts w:ascii="Times New Roman" w:hAnsi="Times New Roman" w:cs="Times New Roman"/>
          <w:sz w:val="24"/>
          <w:szCs w:val="24"/>
        </w:rPr>
        <w:t xml:space="preserve"> с 02.06.2025г. по 25.06.2025год</w:t>
      </w:r>
      <w:r w:rsidRPr="00D70440">
        <w:rPr>
          <w:rFonts w:ascii="Times New Roman" w:hAnsi="Times New Roman" w:cs="Times New Roman"/>
          <w:sz w:val="24"/>
          <w:szCs w:val="24"/>
        </w:rPr>
        <w:t>.</w:t>
      </w:r>
    </w:p>
    <w:p w:rsidR="00D70440" w:rsidRPr="00D70440" w:rsidRDefault="00D70440" w:rsidP="00D704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0440" w:rsidRPr="00D70440" w:rsidRDefault="00D70440" w:rsidP="00D704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0440">
        <w:rPr>
          <w:rFonts w:ascii="Times New Roman" w:hAnsi="Times New Roman" w:cs="Times New Roman"/>
          <w:sz w:val="24"/>
          <w:szCs w:val="24"/>
        </w:rPr>
        <w:t xml:space="preserve">Администратору сайта МБОУ «Гимназия №1» Даниловой Екатерине Андреевне разместить данный приказ и программу воспитательной работы оздоровительного лагеря дневного пребывания детей « Мы </w:t>
      </w:r>
      <w:proofErr w:type="gramStart"/>
      <w:r w:rsidR="00A02D01">
        <w:rPr>
          <w:rFonts w:ascii="Times New Roman" w:hAnsi="Times New Roman" w:cs="Times New Roman"/>
          <w:sz w:val="24"/>
          <w:szCs w:val="24"/>
        </w:rPr>
        <w:t>–</w:t>
      </w:r>
      <w:r w:rsidRPr="00D704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70440">
        <w:rPr>
          <w:rFonts w:ascii="Times New Roman" w:hAnsi="Times New Roman" w:cs="Times New Roman"/>
          <w:sz w:val="24"/>
          <w:szCs w:val="24"/>
        </w:rPr>
        <w:t>атриоты</w:t>
      </w:r>
      <w:r w:rsidR="00A02D01">
        <w:rPr>
          <w:rFonts w:ascii="Times New Roman" w:hAnsi="Times New Roman" w:cs="Times New Roman"/>
          <w:sz w:val="24"/>
          <w:szCs w:val="24"/>
        </w:rPr>
        <w:t xml:space="preserve"> Отечества</w:t>
      </w:r>
      <w:r w:rsidRPr="00D70440">
        <w:rPr>
          <w:rFonts w:ascii="Times New Roman" w:hAnsi="Times New Roman" w:cs="Times New Roman"/>
          <w:sz w:val="24"/>
          <w:szCs w:val="24"/>
        </w:rPr>
        <w:t>» на официальном сайте учреждения.</w:t>
      </w:r>
    </w:p>
    <w:p w:rsidR="00D70440" w:rsidRPr="00D70440" w:rsidRDefault="00D70440" w:rsidP="00D704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0440" w:rsidRPr="00D70440" w:rsidRDefault="00D70440" w:rsidP="00D704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0440">
        <w:rPr>
          <w:rFonts w:ascii="Times New Roman" w:hAnsi="Times New Roman" w:cs="Times New Roman"/>
          <w:sz w:val="24"/>
          <w:szCs w:val="24"/>
        </w:rPr>
        <w:t>Контроль над   исполнением приказа возложить на заместителя директора по воспитательной работе  Акимову Нину Александровну</w:t>
      </w:r>
      <w:r w:rsidRPr="00D7044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70440" w:rsidRDefault="00D70440" w:rsidP="00D70440">
      <w:pPr>
        <w:pStyle w:val="a6"/>
        <w:rPr>
          <w:sz w:val="20"/>
        </w:rPr>
      </w:pPr>
    </w:p>
    <w:p w:rsidR="00D70440" w:rsidRDefault="00D70440" w:rsidP="00D70440">
      <w:pPr>
        <w:pStyle w:val="a6"/>
        <w:rPr>
          <w:sz w:val="20"/>
        </w:rPr>
      </w:pPr>
    </w:p>
    <w:tbl>
      <w:tblPr>
        <w:tblW w:w="9639" w:type="dxa"/>
        <w:tblCellMar>
          <w:left w:w="0" w:type="dxa"/>
          <w:right w:w="0" w:type="dxa"/>
        </w:tblCellMar>
        <w:tblLook w:val="01E0"/>
      </w:tblPr>
      <w:tblGrid>
        <w:gridCol w:w="3544"/>
        <w:gridCol w:w="284"/>
        <w:gridCol w:w="2551"/>
        <w:gridCol w:w="425"/>
        <w:gridCol w:w="2835"/>
      </w:tblGrid>
      <w:tr w:rsidR="00463418" w:rsidRPr="009F2B1E" w:rsidTr="00463418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3418" w:rsidRPr="009F2B1E" w:rsidRDefault="00463418" w:rsidP="00804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F2B1E">
              <w:rPr>
                <w:rFonts w:ascii="Times New Roman" w:hAnsi="Times New Roman" w:cs="Times New Roman"/>
                <w:b/>
              </w:rPr>
              <w:t>Директор МБОУ «Гимназия №1»</w:t>
            </w:r>
          </w:p>
        </w:tc>
        <w:tc>
          <w:tcPr>
            <w:tcW w:w="284" w:type="dxa"/>
            <w:vAlign w:val="bottom"/>
          </w:tcPr>
          <w:p w:rsidR="00463418" w:rsidRPr="009F2B1E" w:rsidRDefault="00463418" w:rsidP="00804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418" w:rsidRPr="009F2B1E" w:rsidRDefault="00463418" w:rsidP="00804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bottom"/>
          </w:tcPr>
          <w:p w:rsidR="00463418" w:rsidRPr="009F2B1E" w:rsidRDefault="00463418" w:rsidP="00804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3418" w:rsidRPr="009F2B1E" w:rsidRDefault="00463418" w:rsidP="00804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F2B1E">
              <w:rPr>
                <w:rFonts w:ascii="Times New Roman" w:hAnsi="Times New Roman" w:cs="Times New Roman"/>
                <w:b/>
              </w:rPr>
              <w:t>О.В. Говорова</w:t>
            </w:r>
          </w:p>
        </w:tc>
      </w:tr>
      <w:tr w:rsidR="00463418" w:rsidRPr="009F2B1E" w:rsidTr="00463418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63418" w:rsidRPr="009F2B1E" w:rsidRDefault="00463418" w:rsidP="0080484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F2B1E">
              <w:rPr>
                <w:rFonts w:ascii="Times New Roman" w:hAnsi="Times New Roman" w:cs="Times New Roman"/>
                <w:b/>
                <w:sz w:val="14"/>
                <w:szCs w:val="14"/>
              </w:rPr>
              <w:t>должность</w:t>
            </w:r>
          </w:p>
        </w:tc>
        <w:tc>
          <w:tcPr>
            <w:tcW w:w="284" w:type="dxa"/>
            <w:vAlign w:val="bottom"/>
          </w:tcPr>
          <w:p w:rsidR="00463418" w:rsidRPr="009F2B1E" w:rsidRDefault="00463418" w:rsidP="0080484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63418" w:rsidRPr="009F2B1E" w:rsidRDefault="00463418" w:rsidP="0080484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F2B1E">
              <w:rPr>
                <w:rFonts w:ascii="Times New Roman" w:hAnsi="Times New Roman" w:cs="Times New Roman"/>
                <w:b/>
                <w:sz w:val="14"/>
                <w:szCs w:val="14"/>
              </w:rPr>
              <w:t>личная подпись</w:t>
            </w:r>
          </w:p>
        </w:tc>
        <w:tc>
          <w:tcPr>
            <w:tcW w:w="425" w:type="dxa"/>
            <w:vAlign w:val="bottom"/>
          </w:tcPr>
          <w:p w:rsidR="00463418" w:rsidRPr="009F2B1E" w:rsidRDefault="00463418" w:rsidP="0080484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63418" w:rsidRPr="009F2B1E" w:rsidRDefault="00463418" w:rsidP="0080484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F2B1E">
              <w:rPr>
                <w:rFonts w:ascii="Times New Roman" w:hAnsi="Times New Roman" w:cs="Times New Roman"/>
                <w:b/>
                <w:sz w:val="14"/>
                <w:szCs w:val="14"/>
              </w:rPr>
              <w:t>расшифровка подписи</w:t>
            </w:r>
          </w:p>
        </w:tc>
      </w:tr>
    </w:tbl>
    <w:p w:rsidR="00463418" w:rsidRDefault="00463418" w:rsidP="00463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18" w:rsidRDefault="00463418" w:rsidP="00463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МП</w:t>
      </w:r>
    </w:p>
    <w:tbl>
      <w:tblPr>
        <w:tblW w:w="9747" w:type="dxa"/>
        <w:tblLook w:val="04A0"/>
      </w:tblPr>
      <w:tblGrid>
        <w:gridCol w:w="3652"/>
        <w:gridCol w:w="284"/>
        <w:gridCol w:w="2551"/>
        <w:gridCol w:w="425"/>
        <w:gridCol w:w="2835"/>
      </w:tblGrid>
      <w:tr w:rsidR="00463418" w:rsidTr="00463418">
        <w:tc>
          <w:tcPr>
            <w:tcW w:w="3652" w:type="dxa"/>
            <w:tcBorders>
              <w:bottom w:val="single" w:sz="4" w:space="0" w:color="auto"/>
            </w:tcBorders>
          </w:tcPr>
          <w:p w:rsidR="00463418" w:rsidRPr="00E6558C" w:rsidRDefault="00463418" w:rsidP="008048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558C">
              <w:rPr>
                <w:rFonts w:ascii="Times New Roman" w:hAnsi="Times New Roman" w:cs="Times New Roman"/>
                <w:b/>
              </w:rPr>
              <w:t>С приказом работник ознакомлен</w:t>
            </w:r>
          </w:p>
        </w:tc>
        <w:tc>
          <w:tcPr>
            <w:tcW w:w="284" w:type="dxa"/>
          </w:tcPr>
          <w:p w:rsidR="00463418" w:rsidRPr="00E6558C" w:rsidRDefault="0046341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63418" w:rsidRPr="00E6558C" w:rsidRDefault="0046341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463418" w:rsidRPr="00E6558C" w:rsidRDefault="0046341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463418" w:rsidRPr="00E6558C" w:rsidRDefault="00F96B91" w:rsidP="008048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Акимова</w:t>
            </w:r>
          </w:p>
        </w:tc>
      </w:tr>
      <w:tr w:rsidR="00463418" w:rsidTr="00463418">
        <w:tc>
          <w:tcPr>
            <w:tcW w:w="3652" w:type="dxa"/>
            <w:tcBorders>
              <w:top w:val="single" w:sz="4" w:space="0" w:color="auto"/>
            </w:tcBorders>
          </w:tcPr>
          <w:p w:rsidR="00463418" w:rsidRPr="00E6558C" w:rsidRDefault="00463418" w:rsidP="008048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</w:tcPr>
          <w:p w:rsidR="00463418" w:rsidRPr="00E6558C" w:rsidRDefault="0046341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63418" w:rsidRPr="00E6558C" w:rsidRDefault="0046341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E6558C">
              <w:rPr>
                <w:rFonts w:ascii="Times New Roman" w:hAnsi="Times New Roman" w:cs="Times New Roman"/>
                <w:szCs w:val="14"/>
                <w:vertAlign w:val="superscript"/>
              </w:rPr>
              <w:t>личная подпись</w:t>
            </w:r>
          </w:p>
        </w:tc>
        <w:tc>
          <w:tcPr>
            <w:tcW w:w="425" w:type="dxa"/>
          </w:tcPr>
          <w:p w:rsidR="00463418" w:rsidRPr="00E6558C" w:rsidRDefault="0046341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63418" w:rsidRPr="00E6558C" w:rsidRDefault="0046341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3418" w:rsidTr="00463418">
        <w:tc>
          <w:tcPr>
            <w:tcW w:w="3652" w:type="dxa"/>
            <w:tcBorders>
              <w:bottom w:val="single" w:sz="4" w:space="0" w:color="auto"/>
            </w:tcBorders>
          </w:tcPr>
          <w:p w:rsidR="00463418" w:rsidRPr="00E6558C" w:rsidRDefault="00463418" w:rsidP="008048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558C">
              <w:rPr>
                <w:rFonts w:ascii="Times New Roman" w:hAnsi="Times New Roman" w:cs="Times New Roman"/>
                <w:b/>
              </w:rPr>
              <w:t>С приказом работник ознакомлен</w:t>
            </w:r>
          </w:p>
        </w:tc>
        <w:tc>
          <w:tcPr>
            <w:tcW w:w="284" w:type="dxa"/>
          </w:tcPr>
          <w:p w:rsidR="00463418" w:rsidRPr="00E6558C" w:rsidRDefault="0046341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63418" w:rsidRPr="00E6558C" w:rsidRDefault="0046341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463418" w:rsidRPr="00E6558C" w:rsidRDefault="0046341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463418" w:rsidRPr="00E6558C" w:rsidRDefault="00F96B91" w:rsidP="008048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</w:rPr>
              <w:t>Симкова</w:t>
            </w:r>
            <w:proofErr w:type="spellEnd"/>
          </w:p>
        </w:tc>
      </w:tr>
      <w:tr w:rsidR="00463418" w:rsidTr="00463418">
        <w:tc>
          <w:tcPr>
            <w:tcW w:w="3652" w:type="dxa"/>
          </w:tcPr>
          <w:p w:rsidR="00463418" w:rsidRPr="00E6558C" w:rsidRDefault="00463418" w:rsidP="008048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</w:tcPr>
          <w:p w:rsidR="00463418" w:rsidRPr="00E6558C" w:rsidRDefault="0046341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463418" w:rsidRPr="00E6558C" w:rsidRDefault="0046341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6558C">
              <w:rPr>
                <w:rFonts w:ascii="Times New Roman" w:hAnsi="Times New Roman" w:cs="Times New Roman"/>
                <w:szCs w:val="14"/>
                <w:vertAlign w:val="superscript"/>
              </w:rPr>
              <w:t>личная подпись</w:t>
            </w:r>
          </w:p>
        </w:tc>
        <w:tc>
          <w:tcPr>
            <w:tcW w:w="425" w:type="dxa"/>
          </w:tcPr>
          <w:p w:rsidR="00463418" w:rsidRPr="00E6558C" w:rsidRDefault="0046341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463418" w:rsidRPr="00E6558C" w:rsidRDefault="0046341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22564" w:rsidRDefault="00A22564" w:rsidP="00A22564"/>
    <w:sectPr w:rsidR="00A22564" w:rsidSect="0039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AFE"/>
    <w:multiLevelType w:val="hybridMultilevel"/>
    <w:tmpl w:val="869A4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37592"/>
    <w:multiLevelType w:val="hybridMultilevel"/>
    <w:tmpl w:val="4CEA3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766CD"/>
    <w:multiLevelType w:val="hybridMultilevel"/>
    <w:tmpl w:val="93824DF0"/>
    <w:lvl w:ilvl="0" w:tplc="6A6C07F6">
      <w:start w:val="1"/>
      <w:numFmt w:val="decimal"/>
      <w:lvlText w:val="%1."/>
      <w:lvlJc w:val="left"/>
      <w:pPr>
        <w:ind w:left="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FCCC60">
      <w:numFmt w:val="bullet"/>
      <w:lvlText w:val="•"/>
      <w:lvlJc w:val="left"/>
      <w:pPr>
        <w:ind w:left="949" w:hanging="267"/>
      </w:pPr>
      <w:rPr>
        <w:rFonts w:hint="default"/>
        <w:lang w:val="ru-RU" w:eastAsia="en-US" w:bidi="ar-SA"/>
      </w:rPr>
    </w:lvl>
    <w:lvl w:ilvl="2" w:tplc="0BCC11BE">
      <w:numFmt w:val="bullet"/>
      <w:lvlText w:val="•"/>
      <w:lvlJc w:val="left"/>
      <w:pPr>
        <w:ind w:left="1899" w:hanging="267"/>
      </w:pPr>
      <w:rPr>
        <w:rFonts w:hint="default"/>
        <w:lang w:val="ru-RU" w:eastAsia="en-US" w:bidi="ar-SA"/>
      </w:rPr>
    </w:lvl>
    <w:lvl w:ilvl="3" w:tplc="FEA83FEE">
      <w:numFmt w:val="bullet"/>
      <w:lvlText w:val="•"/>
      <w:lvlJc w:val="left"/>
      <w:pPr>
        <w:ind w:left="2849" w:hanging="267"/>
      </w:pPr>
      <w:rPr>
        <w:rFonts w:hint="default"/>
        <w:lang w:val="ru-RU" w:eastAsia="en-US" w:bidi="ar-SA"/>
      </w:rPr>
    </w:lvl>
    <w:lvl w:ilvl="4" w:tplc="EF621F8A">
      <w:numFmt w:val="bullet"/>
      <w:lvlText w:val="•"/>
      <w:lvlJc w:val="left"/>
      <w:pPr>
        <w:ind w:left="3799" w:hanging="267"/>
      </w:pPr>
      <w:rPr>
        <w:rFonts w:hint="default"/>
        <w:lang w:val="ru-RU" w:eastAsia="en-US" w:bidi="ar-SA"/>
      </w:rPr>
    </w:lvl>
    <w:lvl w:ilvl="5" w:tplc="35F2EB6E">
      <w:numFmt w:val="bullet"/>
      <w:lvlText w:val="•"/>
      <w:lvlJc w:val="left"/>
      <w:pPr>
        <w:ind w:left="4749" w:hanging="267"/>
      </w:pPr>
      <w:rPr>
        <w:rFonts w:hint="default"/>
        <w:lang w:val="ru-RU" w:eastAsia="en-US" w:bidi="ar-SA"/>
      </w:rPr>
    </w:lvl>
    <w:lvl w:ilvl="6" w:tplc="5BD20EF2">
      <w:numFmt w:val="bullet"/>
      <w:lvlText w:val="•"/>
      <w:lvlJc w:val="left"/>
      <w:pPr>
        <w:ind w:left="5699" w:hanging="267"/>
      </w:pPr>
      <w:rPr>
        <w:rFonts w:hint="default"/>
        <w:lang w:val="ru-RU" w:eastAsia="en-US" w:bidi="ar-SA"/>
      </w:rPr>
    </w:lvl>
    <w:lvl w:ilvl="7" w:tplc="DB24777C">
      <w:numFmt w:val="bullet"/>
      <w:lvlText w:val="•"/>
      <w:lvlJc w:val="left"/>
      <w:pPr>
        <w:ind w:left="6648" w:hanging="267"/>
      </w:pPr>
      <w:rPr>
        <w:rFonts w:hint="default"/>
        <w:lang w:val="ru-RU" w:eastAsia="en-US" w:bidi="ar-SA"/>
      </w:rPr>
    </w:lvl>
    <w:lvl w:ilvl="8" w:tplc="58D66874">
      <w:numFmt w:val="bullet"/>
      <w:lvlText w:val="•"/>
      <w:lvlJc w:val="left"/>
      <w:pPr>
        <w:ind w:left="7598" w:hanging="2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3418"/>
    <w:rsid w:val="002D0D1F"/>
    <w:rsid w:val="00391A5E"/>
    <w:rsid w:val="00402E31"/>
    <w:rsid w:val="00463418"/>
    <w:rsid w:val="005F24C5"/>
    <w:rsid w:val="00692A77"/>
    <w:rsid w:val="00703FBE"/>
    <w:rsid w:val="00723E34"/>
    <w:rsid w:val="00767CE1"/>
    <w:rsid w:val="00A02D01"/>
    <w:rsid w:val="00A22564"/>
    <w:rsid w:val="00A7258E"/>
    <w:rsid w:val="00B90093"/>
    <w:rsid w:val="00C97CEE"/>
    <w:rsid w:val="00D70440"/>
    <w:rsid w:val="00EB32D4"/>
    <w:rsid w:val="00F34CA6"/>
    <w:rsid w:val="00F9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63418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634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D704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D7044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D70440"/>
    <w:pPr>
      <w:widowControl w:val="0"/>
      <w:autoSpaceDE w:val="0"/>
      <w:autoSpaceDN w:val="0"/>
      <w:spacing w:after="0" w:line="240" w:lineRule="auto"/>
      <w:ind w:left="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8">
    <w:name w:val="List Paragraph"/>
    <w:basedOn w:val="a"/>
    <w:uiPriority w:val="1"/>
    <w:qFormat/>
    <w:rsid w:val="00D70440"/>
    <w:pPr>
      <w:widowControl w:val="0"/>
      <w:autoSpaceDE w:val="0"/>
      <w:autoSpaceDN w:val="0"/>
      <w:spacing w:after="0" w:line="240" w:lineRule="auto"/>
      <w:ind w:left="2" w:firstLine="566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703FBE"/>
    <w:rPr>
      <w:rFonts w:eastAsiaTheme="minorHAnsi"/>
      <w:lang w:eastAsia="en-US"/>
    </w:rPr>
  </w:style>
  <w:style w:type="paragraph" w:styleId="a9">
    <w:name w:val="Normal (Web)"/>
    <w:basedOn w:val="a"/>
    <w:uiPriority w:val="99"/>
    <w:semiHidden/>
    <w:unhideWhenUsed/>
    <w:rsid w:val="0070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0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3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cekretar</dc:creator>
  <cp:keywords/>
  <dc:description/>
  <cp:lastModifiedBy>учитель</cp:lastModifiedBy>
  <cp:revision>12</cp:revision>
  <dcterms:created xsi:type="dcterms:W3CDTF">2024-04-10T07:58:00Z</dcterms:created>
  <dcterms:modified xsi:type="dcterms:W3CDTF">2025-05-30T11:17:00Z</dcterms:modified>
</cp:coreProperties>
</file>